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3BFFB" w14:textId="77777777" w:rsidR="00E75297" w:rsidRPr="00E75297" w:rsidRDefault="00E75297" w:rsidP="00E75297">
      <w:r w:rsidRPr="00E75297">
        <w:rPr>
          <w:b/>
          <w:bCs/>
        </w:rPr>
        <w:t>Roles and Responsibilities:</w:t>
      </w:r>
    </w:p>
    <w:p w14:paraId="5FF8CB7C" w14:textId="77777777" w:rsidR="00E75297" w:rsidRPr="00E75297" w:rsidRDefault="00E75297" w:rsidP="00E75297">
      <w:pPr>
        <w:numPr>
          <w:ilvl w:val="0"/>
          <w:numId w:val="1"/>
        </w:numPr>
      </w:pPr>
      <w:r w:rsidRPr="00E75297">
        <w:t>Building and driving yearly/quarterly/monthly lead generation strategies for the marketing campaigns. The primary focus of the role is to work with the Sales &amp; Marketing team to develop and deliver an effective lead generation program and drive qualified leads into the sales pipeline.</w:t>
      </w:r>
    </w:p>
    <w:p w14:paraId="66A342F0" w14:textId="77777777" w:rsidR="00E75297" w:rsidRPr="00E75297" w:rsidRDefault="00E75297" w:rsidP="00E75297">
      <w:pPr>
        <w:numPr>
          <w:ilvl w:val="0"/>
          <w:numId w:val="1"/>
        </w:numPr>
      </w:pPr>
      <w:r w:rsidRPr="00E75297">
        <w:t xml:space="preserve">Generating top of the funnel </w:t>
      </w:r>
      <w:proofErr w:type="gramStart"/>
      <w:r w:rsidRPr="00E75297">
        <w:t>leads, and</w:t>
      </w:r>
      <w:proofErr w:type="gramEnd"/>
      <w:r w:rsidRPr="00E75297">
        <w:t xml:space="preserve"> setting up calls for Sales team.</w:t>
      </w:r>
    </w:p>
    <w:p w14:paraId="204BEACC" w14:textId="77777777" w:rsidR="00E75297" w:rsidRPr="00E75297" w:rsidRDefault="00E75297" w:rsidP="00E75297">
      <w:pPr>
        <w:numPr>
          <w:ilvl w:val="0"/>
          <w:numId w:val="1"/>
        </w:numPr>
      </w:pPr>
      <w:r w:rsidRPr="00E75297">
        <w:t xml:space="preserve">Develop a deep understanding of </w:t>
      </w:r>
      <w:proofErr w:type="spellStart"/>
      <w:r w:rsidRPr="00E75297">
        <w:t>Softdel’s</w:t>
      </w:r>
      <w:proofErr w:type="spellEnd"/>
      <w:r w:rsidRPr="00E75297">
        <w:t xml:space="preserve"> offerings and use this knowledge to decide the Target Group and Target Persona for focused campaigns. Build core product narrative and amplify by creating messaging, value propositions, user benefits, and other assets.</w:t>
      </w:r>
    </w:p>
    <w:p w14:paraId="1B7B6662" w14:textId="77777777" w:rsidR="00E75297" w:rsidRPr="00E75297" w:rsidRDefault="00E75297" w:rsidP="00E75297">
      <w:pPr>
        <w:numPr>
          <w:ilvl w:val="0"/>
          <w:numId w:val="1"/>
        </w:numPr>
      </w:pPr>
      <w:r w:rsidRPr="00E75297">
        <w:t xml:space="preserve">Email prospects to qualify the lead; identify </w:t>
      </w:r>
      <w:proofErr w:type="gramStart"/>
      <w:r w:rsidRPr="00E75297">
        <w:t>decision-makers</w:t>
      </w:r>
      <w:proofErr w:type="gramEnd"/>
      <w:r w:rsidRPr="00E75297">
        <w:t xml:space="preserve"> to begin the sales process. Helping drive business requirement discussions with clients to identify how </w:t>
      </w:r>
      <w:proofErr w:type="spellStart"/>
      <w:r w:rsidRPr="00E75297">
        <w:t>Softdel's</w:t>
      </w:r>
      <w:proofErr w:type="spellEnd"/>
      <w:r w:rsidRPr="00E75297">
        <w:t xml:space="preserve"> services can help them achieve business objectives.</w:t>
      </w:r>
    </w:p>
    <w:p w14:paraId="68138202" w14:textId="77777777" w:rsidR="00E75297" w:rsidRPr="00E75297" w:rsidRDefault="00E75297" w:rsidP="00E75297">
      <w:pPr>
        <w:numPr>
          <w:ilvl w:val="0"/>
          <w:numId w:val="1"/>
        </w:numPr>
      </w:pPr>
      <w:r w:rsidRPr="00E75297">
        <w:t>Work directly with stakeholders regarding industry trends and plan lead generation initiatives' direction.</w:t>
      </w:r>
    </w:p>
    <w:p w14:paraId="4F6F80B6" w14:textId="77777777" w:rsidR="00E75297" w:rsidRPr="00E75297" w:rsidRDefault="00E75297" w:rsidP="00E75297">
      <w:pPr>
        <w:numPr>
          <w:ilvl w:val="0"/>
          <w:numId w:val="1"/>
        </w:numPr>
      </w:pPr>
      <w:r w:rsidRPr="00E75297">
        <w:t>Manage and drive lead generation team.</w:t>
      </w:r>
    </w:p>
    <w:p w14:paraId="03A994DF" w14:textId="77777777" w:rsidR="00E75297" w:rsidRPr="00E75297" w:rsidRDefault="00E75297" w:rsidP="00E75297"/>
    <w:p w14:paraId="1BC0DED2" w14:textId="77777777" w:rsidR="00E75297" w:rsidRPr="00E75297" w:rsidRDefault="00E75297" w:rsidP="00E75297">
      <w:r w:rsidRPr="00E75297">
        <w:rPr>
          <w:b/>
          <w:bCs/>
        </w:rPr>
        <w:t>Essential Skills:</w:t>
      </w:r>
    </w:p>
    <w:p w14:paraId="5130CD6B" w14:textId="77777777" w:rsidR="00E75297" w:rsidRPr="00E75297" w:rsidRDefault="00E75297" w:rsidP="00E75297">
      <w:pPr>
        <w:numPr>
          <w:ilvl w:val="0"/>
          <w:numId w:val="2"/>
        </w:numPr>
      </w:pPr>
      <w:r w:rsidRPr="00E75297">
        <w:t>B.E. / B.Tech., MBA/PGDM in Marketing preferred.</w:t>
      </w:r>
    </w:p>
    <w:p w14:paraId="58456560" w14:textId="77777777" w:rsidR="00E75297" w:rsidRPr="00E75297" w:rsidRDefault="00E75297" w:rsidP="00E75297">
      <w:pPr>
        <w:numPr>
          <w:ilvl w:val="0"/>
          <w:numId w:val="2"/>
        </w:numPr>
      </w:pPr>
      <w:r w:rsidRPr="00E75297">
        <w:t>6-8 years of experience in Outbound marketing, campaign management, Lead generation/setting up appointments for the Sales team.</w:t>
      </w:r>
    </w:p>
    <w:p w14:paraId="794EF61A" w14:textId="77777777" w:rsidR="00E75297" w:rsidRPr="00E75297" w:rsidRDefault="00E75297" w:rsidP="00E75297">
      <w:pPr>
        <w:numPr>
          <w:ilvl w:val="0"/>
          <w:numId w:val="2"/>
        </w:numPr>
      </w:pPr>
      <w:r w:rsidRPr="00E75297">
        <w:t xml:space="preserve">Good to have - Proficiency in marketing automation tools (Apollo, HubSpot, Salesforce, etc.) to convert website visitors into </w:t>
      </w:r>
      <w:proofErr w:type="gramStart"/>
      <w:r w:rsidRPr="00E75297">
        <w:t>leads, and</w:t>
      </w:r>
      <w:proofErr w:type="gramEnd"/>
      <w:r w:rsidRPr="00E75297">
        <w:t xml:space="preserve"> then nurture them into qualified leads.</w:t>
      </w:r>
    </w:p>
    <w:p w14:paraId="654448AA" w14:textId="77777777" w:rsidR="00E75297" w:rsidRPr="00E75297" w:rsidRDefault="00E75297" w:rsidP="00E75297">
      <w:pPr>
        <w:numPr>
          <w:ilvl w:val="0"/>
          <w:numId w:val="2"/>
        </w:numPr>
      </w:pPr>
      <w:r w:rsidRPr="00E75297">
        <w:t>Excellent written and verbal communication and creative thinker with an ability to use data to inform all decisions.</w:t>
      </w:r>
    </w:p>
    <w:p w14:paraId="07A4A077" w14:textId="77777777" w:rsidR="00E75297" w:rsidRPr="00E75297" w:rsidRDefault="00E75297" w:rsidP="00E75297">
      <w:pPr>
        <w:numPr>
          <w:ilvl w:val="0"/>
          <w:numId w:val="2"/>
        </w:numPr>
      </w:pPr>
      <w:r w:rsidRPr="00E75297">
        <w:t>Ability to build collaborative partnerships: Work with various internal and external stakeholders to drive effective marketing strategy</w:t>
      </w:r>
    </w:p>
    <w:p w14:paraId="51ACAEA0" w14:textId="77777777" w:rsidR="00E75297" w:rsidRPr="00E75297" w:rsidRDefault="00E75297" w:rsidP="00E75297">
      <w:pPr>
        <w:numPr>
          <w:ilvl w:val="0"/>
          <w:numId w:val="2"/>
        </w:numPr>
      </w:pPr>
      <w:r w:rsidRPr="00E75297">
        <w:t>Target Oriented &amp; Team Player. Positive attitude &amp; Go-getter</w:t>
      </w:r>
    </w:p>
    <w:p w14:paraId="68B40F35" w14:textId="77777777" w:rsidR="00E75297" w:rsidRPr="00E75297" w:rsidRDefault="00E75297" w:rsidP="00E75297">
      <w:pPr>
        <w:numPr>
          <w:ilvl w:val="0"/>
          <w:numId w:val="2"/>
        </w:numPr>
      </w:pPr>
      <w:r w:rsidRPr="00E75297">
        <w:t>Hands-on Salesforce CRM.</w:t>
      </w:r>
    </w:p>
    <w:p w14:paraId="23A5A982" w14:textId="77777777" w:rsidR="00E75297" w:rsidRDefault="00E75297"/>
    <w:sectPr w:rsidR="00E752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D46B0"/>
    <w:multiLevelType w:val="multilevel"/>
    <w:tmpl w:val="100E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FA085C"/>
    <w:multiLevelType w:val="multilevel"/>
    <w:tmpl w:val="C8F0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5553830">
    <w:abstractNumId w:val="0"/>
  </w:num>
  <w:num w:numId="2" w16cid:durableId="1157453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297"/>
    <w:rsid w:val="00C226B2"/>
    <w:rsid w:val="00E752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98A4"/>
  <w15:chartTrackingRefBased/>
  <w15:docId w15:val="{2DE52095-CA29-47C5-83BE-C32F1101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5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5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5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5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5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5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5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5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5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5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297"/>
    <w:rPr>
      <w:rFonts w:eastAsiaTheme="majorEastAsia" w:cstheme="majorBidi"/>
      <w:color w:val="272727" w:themeColor="text1" w:themeTint="D8"/>
    </w:rPr>
  </w:style>
  <w:style w:type="paragraph" w:styleId="Title">
    <w:name w:val="Title"/>
    <w:basedOn w:val="Normal"/>
    <w:next w:val="Normal"/>
    <w:link w:val="TitleChar"/>
    <w:uiPriority w:val="10"/>
    <w:qFormat/>
    <w:rsid w:val="00E75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297"/>
    <w:pPr>
      <w:spacing w:before="160"/>
      <w:jc w:val="center"/>
    </w:pPr>
    <w:rPr>
      <w:i/>
      <w:iCs/>
      <w:color w:val="404040" w:themeColor="text1" w:themeTint="BF"/>
    </w:rPr>
  </w:style>
  <w:style w:type="character" w:customStyle="1" w:styleId="QuoteChar">
    <w:name w:val="Quote Char"/>
    <w:basedOn w:val="DefaultParagraphFont"/>
    <w:link w:val="Quote"/>
    <w:uiPriority w:val="29"/>
    <w:rsid w:val="00E75297"/>
    <w:rPr>
      <w:i/>
      <w:iCs/>
      <w:color w:val="404040" w:themeColor="text1" w:themeTint="BF"/>
    </w:rPr>
  </w:style>
  <w:style w:type="paragraph" w:styleId="ListParagraph">
    <w:name w:val="List Paragraph"/>
    <w:basedOn w:val="Normal"/>
    <w:uiPriority w:val="34"/>
    <w:qFormat/>
    <w:rsid w:val="00E75297"/>
    <w:pPr>
      <w:ind w:left="720"/>
      <w:contextualSpacing/>
    </w:pPr>
  </w:style>
  <w:style w:type="character" w:styleId="IntenseEmphasis">
    <w:name w:val="Intense Emphasis"/>
    <w:basedOn w:val="DefaultParagraphFont"/>
    <w:uiPriority w:val="21"/>
    <w:qFormat/>
    <w:rsid w:val="00E75297"/>
    <w:rPr>
      <w:i/>
      <w:iCs/>
      <w:color w:val="0F4761" w:themeColor="accent1" w:themeShade="BF"/>
    </w:rPr>
  </w:style>
  <w:style w:type="paragraph" w:styleId="IntenseQuote">
    <w:name w:val="Intense Quote"/>
    <w:basedOn w:val="Normal"/>
    <w:next w:val="Normal"/>
    <w:link w:val="IntenseQuoteChar"/>
    <w:uiPriority w:val="30"/>
    <w:qFormat/>
    <w:rsid w:val="00E75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5297"/>
    <w:rPr>
      <w:i/>
      <w:iCs/>
      <w:color w:val="0F4761" w:themeColor="accent1" w:themeShade="BF"/>
    </w:rPr>
  </w:style>
  <w:style w:type="character" w:styleId="IntenseReference">
    <w:name w:val="Intense Reference"/>
    <w:basedOn w:val="DefaultParagraphFont"/>
    <w:uiPriority w:val="32"/>
    <w:qFormat/>
    <w:rsid w:val="00E752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1477</Characters>
  <Application>Microsoft Office Word</Application>
  <DocSecurity>0</DocSecurity>
  <Lines>12</Lines>
  <Paragraphs>3</Paragraphs>
  <ScaleCrop>false</ScaleCrop>
  <Company>Unidel Group</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Ritwik Gajbhiye</dc:creator>
  <cp:keywords/>
  <dc:description/>
  <cp:lastModifiedBy>Ritwik Gajbhiye</cp:lastModifiedBy>
  <cp:revision>1</cp:revision>
  <dcterms:created xsi:type="dcterms:W3CDTF">2026-10-21T09:45:00Z</dcterms:created>
  <dcterms:modified xsi:type="dcterms:W3CDTF">2026-10-21T09:46:00Z</dcterms:modified>
</cp:coreProperties>
</file>